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8A" w:rsidRDefault="007D23B2" w:rsidP="008A5F60">
      <w:pPr>
        <w:pStyle w:val="Pagrindinistekstas"/>
        <w:spacing w:before="76"/>
        <w:ind w:left="5040"/>
      </w:pPr>
      <w:r>
        <w:t>PATVIRTINTA</w:t>
      </w:r>
    </w:p>
    <w:p w:rsidR="00196E08" w:rsidRDefault="007D23B2" w:rsidP="008A5F60">
      <w:pPr>
        <w:pStyle w:val="Pagrindinistekstas"/>
        <w:spacing w:before="46" w:line="280" w:lineRule="auto"/>
        <w:ind w:left="5040" w:right="311"/>
      </w:pPr>
      <w:r>
        <w:t xml:space="preserve">Klaipėdos </w:t>
      </w:r>
      <w:r w:rsidR="008A5F60">
        <w:t>Eduardo Balsio menų</w:t>
      </w:r>
      <w:r>
        <w:t xml:space="preserve"> gimnazijos direktoriaus </w:t>
      </w:r>
      <w:r w:rsidR="002E17B9" w:rsidRPr="002E17B9">
        <w:t>202</w:t>
      </w:r>
      <w:r w:rsidR="008C50E0">
        <w:t>1</w:t>
      </w:r>
      <w:r w:rsidR="002E17B9" w:rsidRPr="002E17B9">
        <w:t xml:space="preserve"> m. </w:t>
      </w:r>
      <w:r w:rsidR="008C50E0">
        <w:t>rugsėjo 15</w:t>
      </w:r>
      <w:r w:rsidR="002E17B9" w:rsidRPr="002E17B9">
        <w:t xml:space="preserve"> d.</w:t>
      </w:r>
    </w:p>
    <w:p w:rsidR="00F33D8A" w:rsidRPr="002E17B9" w:rsidRDefault="008C50E0" w:rsidP="008A5F60">
      <w:pPr>
        <w:pStyle w:val="Pagrindinistekstas"/>
        <w:spacing w:before="46" w:line="280" w:lineRule="auto"/>
        <w:ind w:left="5040" w:right="311"/>
      </w:pPr>
      <w:r>
        <w:t>įsakymu Nr. V-62</w:t>
      </w:r>
    </w:p>
    <w:p w:rsidR="00F33D8A" w:rsidRDefault="00F33D8A">
      <w:pPr>
        <w:pStyle w:val="Pagrindinistekstas"/>
        <w:spacing w:before="10"/>
        <w:rPr>
          <w:sz w:val="34"/>
        </w:rPr>
      </w:pPr>
    </w:p>
    <w:p w:rsidR="00F33D8A" w:rsidRDefault="007D23B2" w:rsidP="004C3E97">
      <w:pPr>
        <w:pStyle w:val="Antrat1"/>
        <w:spacing w:before="1" w:line="276" w:lineRule="auto"/>
        <w:ind w:right="1789"/>
        <w:jc w:val="center"/>
      </w:pPr>
      <w:r>
        <w:t xml:space="preserve">KLAIPĖDOS </w:t>
      </w:r>
      <w:r w:rsidR="008A5F60">
        <w:t>EDUARDO BALSIO MENŲ</w:t>
      </w:r>
      <w:r>
        <w:t xml:space="preserve"> GIMNAZIJOS KORUPCIJOS PREVENCIJOS PROGRAMA 2021–202</w:t>
      </w:r>
      <w:r w:rsidR="00196E08">
        <w:t>3</w:t>
      </w:r>
      <w:r>
        <w:t xml:space="preserve"> M.</w:t>
      </w:r>
    </w:p>
    <w:p w:rsidR="00F33D8A" w:rsidRDefault="00F33D8A" w:rsidP="004C3E97">
      <w:pPr>
        <w:pStyle w:val="Pagrindinistekstas"/>
        <w:spacing w:before="8" w:line="276" w:lineRule="auto"/>
        <w:rPr>
          <w:b/>
          <w:sz w:val="25"/>
        </w:rPr>
      </w:pPr>
    </w:p>
    <w:p w:rsidR="00F33D8A" w:rsidRDefault="007D23B2" w:rsidP="004C3E97">
      <w:pPr>
        <w:spacing w:before="22" w:line="276" w:lineRule="auto"/>
        <w:ind w:left="1774" w:right="1789"/>
        <w:jc w:val="center"/>
        <w:rPr>
          <w:b/>
          <w:sz w:val="24"/>
        </w:rPr>
      </w:pPr>
      <w:bookmarkStart w:id="0" w:name="I_SKYRIUS"/>
      <w:bookmarkStart w:id="1" w:name="BENDROSIOS_PROGRAMOS_NUOSTATOS"/>
      <w:bookmarkEnd w:id="0"/>
      <w:bookmarkEnd w:id="1"/>
      <w:r>
        <w:rPr>
          <w:b/>
          <w:sz w:val="24"/>
        </w:rPr>
        <w:t>BENDROSIOS PROGRAMOS NUOSTATOS</w:t>
      </w:r>
    </w:p>
    <w:p w:rsidR="00F33D8A" w:rsidRDefault="00F33D8A" w:rsidP="004C3E97">
      <w:pPr>
        <w:pStyle w:val="Pagrindinistekstas"/>
        <w:spacing w:before="4" w:line="276" w:lineRule="auto"/>
        <w:rPr>
          <w:b/>
          <w:sz w:val="29"/>
        </w:rPr>
      </w:pPr>
    </w:p>
    <w:p w:rsidR="00825A9D" w:rsidRDefault="00825A9D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1. </w:t>
      </w:r>
      <w:r w:rsidR="007D23B2">
        <w:rPr>
          <w:sz w:val="24"/>
        </w:rPr>
        <w:t>Klaipėdos Eduardo Balsio menų gimnazijos 2021–202</w:t>
      </w:r>
      <w:r w:rsidR="00BE5BB1">
        <w:rPr>
          <w:sz w:val="24"/>
        </w:rPr>
        <w:t>3</w:t>
      </w:r>
      <w:r w:rsidR="007D23B2">
        <w:rPr>
          <w:sz w:val="24"/>
        </w:rPr>
        <w:t xml:space="preserve"> metų korupcijos prevencijos programa (toliau – Programa) parengta vadovaujantis Lietuvos Respublikos korupcijos prevencijos įstatymu, Lietuvos</w:t>
      </w:r>
      <w:r w:rsidR="007D23B2">
        <w:rPr>
          <w:spacing w:val="-12"/>
          <w:sz w:val="24"/>
        </w:rPr>
        <w:t xml:space="preserve"> </w:t>
      </w:r>
      <w:r w:rsidR="007D23B2">
        <w:rPr>
          <w:sz w:val="24"/>
        </w:rPr>
        <w:t>Respublikos</w:t>
      </w:r>
      <w:r w:rsidR="007D23B2">
        <w:rPr>
          <w:spacing w:val="-13"/>
          <w:sz w:val="24"/>
        </w:rPr>
        <w:t xml:space="preserve"> </w:t>
      </w:r>
      <w:r w:rsidR="007D23B2">
        <w:rPr>
          <w:sz w:val="24"/>
        </w:rPr>
        <w:t>nacionaline</w:t>
      </w:r>
      <w:r w:rsidR="007D23B2">
        <w:rPr>
          <w:spacing w:val="-11"/>
          <w:sz w:val="24"/>
        </w:rPr>
        <w:t xml:space="preserve"> </w:t>
      </w:r>
      <w:r w:rsidR="007D23B2">
        <w:rPr>
          <w:sz w:val="24"/>
        </w:rPr>
        <w:t>kovos</w:t>
      </w:r>
      <w:r w:rsidR="007D23B2">
        <w:rPr>
          <w:spacing w:val="-12"/>
          <w:sz w:val="24"/>
        </w:rPr>
        <w:t xml:space="preserve"> </w:t>
      </w:r>
      <w:r w:rsidR="007D23B2">
        <w:rPr>
          <w:sz w:val="24"/>
        </w:rPr>
        <w:t>su</w:t>
      </w:r>
      <w:r w:rsidR="007D23B2">
        <w:rPr>
          <w:spacing w:val="-11"/>
          <w:sz w:val="24"/>
        </w:rPr>
        <w:t xml:space="preserve"> </w:t>
      </w:r>
      <w:r w:rsidR="007D23B2">
        <w:rPr>
          <w:sz w:val="24"/>
        </w:rPr>
        <w:t>korupcija</w:t>
      </w:r>
      <w:r w:rsidR="007D23B2">
        <w:rPr>
          <w:spacing w:val="-11"/>
          <w:sz w:val="24"/>
        </w:rPr>
        <w:t xml:space="preserve"> </w:t>
      </w:r>
      <w:r w:rsidR="007D23B2">
        <w:rPr>
          <w:sz w:val="24"/>
        </w:rPr>
        <w:t>2015-2025</w:t>
      </w:r>
      <w:r w:rsidR="007D23B2">
        <w:rPr>
          <w:spacing w:val="-11"/>
          <w:sz w:val="24"/>
        </w:rPr>
        <w:t xml:space="preserve"> </w:t>
      </w:r>
      <w:r w:rsidR="007D23B2">
        <w:rPr>
          <w:sz w:val="24"/>
        </w:rPr>
        <w:t>metų</w:t>
      </w:r>
      <w:r w:rsidR="007D23B2">
        <w:rPr>
          <w:spacing w:val="-14"/>
          <w:sz w:val="24"/>
        </w:rPr>
        <w:t xml:space="preserve"> </w:t>
      </w:r>
      <w:r w:rsidR="007D23B2">
        <w:rPr>
          <w:sz w:val="24"/>
        </w:rPr>
        <w:t>programa,</w:t>
      </w:r>
      <w:r w:rsidR="007D23B2">
        <w:rPr>
          <w:spacing w:val="-14"/>
          <w:sz w:val="24"/>
        </w:rPr>
        <w:t xml:space="preserve"> </w:t>
      </w:r>
      <w:r w:rsidR="007D23B2">
        <w:rPr>
          <w:sz w:val="24"/>
        </w:rPr>
        <w:t>patvirtinta</w:t>
      </w:r>
      <w:r w:rsidR="007D23B2">
        <w:rPr>
          <w:spacing w:val="-13"/>
          <w:sz w:val="24"/>
        </w:rPr>
        <w:t xml:space="preserve"> </w:t>
      </w:r>
      <w:r w:rsidR="007D23B2">
        <w:rPr>
          <w:sz w:val="24"/>
        </w:rPr>
        <w:t xml:space="preserve">Lietuvos Respublikos Seimo 2015 m. kovo 10 </w:t>
      </w:r>
      <w:r w:rsidR="007D23B2">
        <w:rPr>
          <w:spacing w:val="-3"/>
          <w:sz w:val="24"/>
        </w:rPr>
        <w:t xml:space="preserve">d. </w:t>
      </w:r>
      <w:r w:rsidR="007D23B2">
        <w:rPr>
          <w:sz w:val="24"/>
        </w:rPr>
        <w:t>nutarimu Nr. XII -1537 „Dėl Lietuvos Respublikos nacionalinės kovos su korupcija 2015-202</w:t>
      </w:r>
      <w:r>
        <w:rPr>
          <w:sz w:val="24"/>
        </w:rPr>
        <w:t>5 metų programos patvirtinimo“.</w:t>
      </w:r>
    </w:p>
    <w:p w:rsidR="00825A9D" w:rsidRDefault="00825A9D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2. </w:t>
      </w:r>
      <w:r w:rsidR="007D23B2">
        <w:rPr>
          <w:sz w:val="24"/>
        </w:rPr>
        <w:t>Programa skirta užtikrinti korupcijos prevenciją, siekiant sumažinti korupcijos pasireiškimo tikimybę, šalinti prielaidas korupcijai atsirasti ir plisti</w:t>
      </w:r>
      <w:r w:rsidR="007D23B2">
        <w:rPr>
          <w:spacing w:val="4"/>
          <w:sz w:val="24"/>
        </w:rPr>
        <w:t xml:space="preserve"> </w:t>
      </w:r>
      <w:r w:rsidR="007D23B2">
        <w:rPr>
          <w:sz w:val="24"/>
        </w:rPr>
        <w:t>gimnazijoje.</w:t>
      </w:r>
    </w:p>
    <w:p w:rsidR="00825A9D" w:rsidRDefault="00825A9D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3. </w:t>
      </w:r>
      <w:r w:rsidR="007D23B2">
        <w:rPr>
          <w:sz w:val="24"/>
        </w:rPr>
        <w:t>Pagrindinės programoje vartojamos</w:t>
      </w:r>
      <w:r w:rsidR="007D23B2">
        <w:rPr>
          <w:spacing w:val="-3"/>
          <w:sz w:val="24"/>
        </w:rPr>
        <w:t xml:space="preserve"> </w:t>
      </w:r>
      <w:r w:rsidR="007D23B2">
        <w:rPr>
          <w:sz w:val="24"/>
        </w:rPr>
        <w:t>sąvokos:</w:t>
      </w:r>
    </w:p>
    <w:p w:rsidR="00825A9D" w:rsidRDefault="00825A9D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</w:r>
      <w:r w:rsidRPr="00825A9D">
        <w:rPr>
          <w:sz w:val="24"/>
        </w:rPr>
        <w:t>3</w:t>
      </w:r>
      <w:r>
        <w:rPr>
          <w:sz w:val="24"/>
        </w:rPr>
        <w:t xml:space="preserve">.1. </w:t>
      </w:r>
      <w:r w:rsidR="007D23B2" w:rsidRPr="00825A9D">
        <w:rPr>
          <w:b/>
          <w:sz w:val="24"/>
        </w:rPr>
        <w:t>korupcija</w:t>
      </w:r>
      <w:r w:rsidR="007D23B2" w:rsidRPr="00825A9D">
        <w:rPr>
          <w:b/>
          <w:spacing w:val="-10"/>
          <w:sz w:val="24"/>
        </w:rPr>
        <w:t xml:space="preserve"> </w:t>
      </w:r>
      <w:r w:rsidR="007D23B2" w:rsidRPr="00825A9D">
        <w:rPr>
          <w:sz w:val="24"/>
        </w:rPr>
        <w:t>–</w:t>
      </w:r>
      <w:r w:rsidR="007D23B2" w:rsidRPr="00825A9D">
        <w:rPr>
          <w:spacing w:val="-15"/>
          <w:sz w:val="24"/>
        </w:rPr>
        <w:t xml:space="preserve"> </w:t>
      </w:r>
      <w:r w:rsidR="007D23B2" w:rsidRPr="00825A9D">
        <w:rPr>
          <w:sz w:val="24"/>
        </w:rPr>
        <w:t>bet</w:t>
      </w:r>
      <w:r w:rsidR="007D23B2" w:rsidRPr="00825A9D">
        <w:rPr>
          <w:spacing w:val="-15"/>
          <w:sz w:val="24"/>
        </w:rPr>
        <w:t xml:space="preserve"> </w:t>
      </w:r>
      <w:r w:rsidR="007D23B2" w:rsidRPr="00825A9D">
        <w:rPr>
          <w:sz w:val="24"/>
        </w:rPr>
        <w:t>koks</w:t>
      </w:r>
      <w:r w:rsidR="007D23B2" w:rsidRPr="00825A9D">
        <w:rPr>
          <w:spacing w:val="-13"/>
          <w:sz w:val="24"/>
        </w:rPr>
        <w:t xml:space="preserve"> </w:t>
      </w:r>
      <w:r w:rsidR="007D23B2" w:rsidRPr="00825A9D">
        <w:rPr>
          <w:sz w:val="24"/>
        </w:rPr>
        <w:t>asmenų,</w:t>
      </w:r>
      <w:r w:rsidR="007D23B2" w:rsidRPr="00825A9D">
        <w:rPr>
          <w:spacing w:val="-9"/>
          <w:sz w:val="24"/>
        </w:rPr>
        <w:t xml:space="preserve"> </w:t>
      </w:r>
      <w:r w:rsidR="007D23B2" w:rsidRPr="00825A9D">
        <w:rPr>
          <w:sz w:val="24"/>
        </w:rPr>
        <w:t>dirbančių</w:t>
      </w:r>
      <w:r w:rsidR="007D23B2" w:rsidRPr="00825A9D">
        <w:rPr>
          <w:spacing w:val="-11"/>
          <w:sz w:val="24"/>
        </w:rPr>
        <w:t xml:space="preserve"> </w:t>
      </w:r>
      <w:r w:rsidR="007D23B2" w:rsidRPr="00825A9D">
        <w:rPr>
          <w:sz w:val="24"/>
        </w:rPr>
        <w:t>mokykloje</w:t>
      </w:r>
      <w:r w:rsidR="007D23B2" w:rsidRPr="00825A9D">
        <w:rPr>
          <w:spacing w:val="-16"/>
          <w:sz w:val="24"/>
        </w:rPr>
        <w:t xml:space="preserve"> </w:t>
      </w:r>
      <w:r w:rsidR="007D23B2" w:rsidRPr="00825A9D">
        <w:rPr>
          <w:sz w:val="24"/>
        </w:rPr>
        <w:t>elgesys,</w:t>
      </w:r>
      <w:r w:rsidR="007D23B2" w:rsidRPr="00825A9D">
        <w:rPr>
          <w:spacing w:val="-9"/>
          <w:sz w:val="24"/>
        </w:rPr>
        <w:t xml:space="preserve"> </w:t>
      </w:r>
      <w:r w:rsidR="007D23B2" w:rsidRPr="00825A9D">
        <w:rPr>
          <w:sz w:val="24"/>
        </w:rPr>
        <w:t xml:space="preserve">neatitinkantis jiems suteiktų įgaliojimų ar teisės aktuose numatytų elgesio standartų, </w:t>
      </w:r>
      <w:r w:rsidR="007D23B2" w:rsidRPr="00825A9D">
        <w:rPr>
          <w:spacing w:val="-3"/>
          <w:sz w:val="24"/>
        </w:rPr>
        <w:t xml:space="preserve">ar </w:t>
      </w:r>
      <w:r w:rsidR="007D23B2" w:rsidRPr="00825A9D">
        <w:rPr>
          <w:sz w:val="24"/>
        </w:rPr>
        <w:t>tokio elgesio skatinimas, siekiant naudos sau ar kitiems asmenims ir taip pakenkiant piliečių ir valstybės</w:t>
      </w:r>
      <w:r w:rsidR="007D23B2" w:rsidRPr="00825A9D">
        <w:rPr>
          <w:spacing w:val="-3"/>
          <w:sz w:val="24"/>
        </w:rPr>
        <w:t xml:space="preserve"> </w:t>
      </w:r>
      <w:r w:rsidR="007D23B2" w:rsidRPr="00825A9D">
        <w:rPr>
          <w:sz w:val="24"/>
        </w:rPr>
        <w:t>interesams;</w:t>
      </w:r>
    </w:p>
    <w:p w:rsidR="00825A9D" w:rsidRDefault="00825A9D" w:rsidP="004C3E97">
      <w:pPr>
        <w:pStyle w:val="Sraopastraipa"/>
        <w:tabs>
          <w:tab w:val="left" w:pos="1417"/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3.2. </w:t>
      </w:r>
      <w:r w:rsidR="007D23B2">
        <w:rPr>
          <w:b/>
          <w:sz w:val="24"/>
        </w:rPr>
        <w:t xml:space="preserve">korupcijos prevencija </w:t>
      </w:r>
      <w:r w:rsidR="007D23B2">
        <w:rPr>
          <w:sz w:val="24"/>
        </w:rPr>
        <w:t>– korupcijos priežasčių, sąlygų atskleidimas ir šalinimas, sudarant ir įgyvendinant tam tikrų priemonių sistemą, taip pat poveikis asmenims</w:t>
      </w:r>
      <w:r w:rsidR="007D23B2">
        <w:rPr>
          <w:spacing w:val="-35"/>
          <w:sz w:val="24"/>
        </w:rPr>
        <w:t xml:space="preserve"> </w:t>
      </w:r>
      <w:r w:rsidR="007D23B2">
        <w:rPr>
          <w:sz w:val="24"/>
        </w:rPr>
        <w:t>siekiant atgrasinti nuo korupcinio pobūdžio nusikalstamų veikų</w:t>
      </w:r>
      <w:r w:rsidR="007D23B2">
        <w:rPr>
          <w:spacing w:val="5"/>
          <w:sz w:val="24"/>
        </w:rPr>
        <w:t xml:space="preserve"> </w:t>
      </w:r>
      <w:r w:rsidR="007D23B2">
        <w:rPr>
          <w:sz w:val="24"/>
        </w:rPr>
        <w:t>darymo.</w:t>
      </w:r>
    </w:p>
    <w:p w:rsidR="001A5F56" w:rsidRDefault="00825A9D" w:rsidP="004C3E97">
      <w:pPr>
        <w:pStyle w:val="Sraopastraipa"/>
        <w:tabs>
          <w:tab w:val="left" w:pos="1416"/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>4. Programa</w:t>
      </w:r>
      <w:r>
        <w:rPr>
          <w:sz w:val="24"/>
        </w:rPr>
        <w:tab/>
        <w:t>padės</w:t>
      </w:r>
      <w:r>
        <w:rPr>
          <w:sz w:val="24"/>
        </w:rPr>
        <w:tab/>
        <w:t xml:space="preserve">vykdyti </w:t>
      </w:r>
      <w:r w:rsidR="007D23B2">
        <w:rPr>
          <w:sz w:val="24"/>
        </w:rPr>
        <w:t>k</w:t>
      </w:r>
      <w:r>
        <w:rPr>
          <w:sz w:val="24"/>
        </w:rPr>
        <w:t>ryptingą korupcijos</w:t>
      </w:r>
      <w:r>
        <w:rPr>
          <w:sz w:val="24"/>
        </w:rPr>
        <w:tab/>
        <w:t xml:space="preserve">prevencijos politiką, </w:t>
      </w:r>
      <w:r w:rsidR="007D23B2">
        <w:rPr>
          <w:spacing w:val="-3"/>
          <w:sz w:val="24"/>
        </w:rPr>
        <w:t xml:space="preserve">užtikrinti </w:t>
      </w:r>
      <w:r w:rsidR="007D23B2">
        <w:rPr>
          <w:sz w:val="24"/>
        </w:rPr>
        <w:t>skaidresnę, viešesnę ir veiksmingesnę mokyklos</w:t>
      </w:r>
      <w:r w:rsidR="007D23B2">
        <w:rPr>
          <w:spacing w:val="8"/>
          <w:sz w:val="24"/>
        </w:rPr>
        <w:t xml:space="preserve"> </w:t>
      </w:r>
      <w:r w:rsidR="001A5F56">
        <w:rPr>
          <w:sz w:val="24"/>
        </w:rPr>
        <w:t>veiklą.</w:t>
      </w:r>
    </w:p>
    <w:p w:rsidR="001A5F56" w:rsidRDefault="001A5F56" w:rsidP="004C3E97">
      <w:pPr>
        <w:pStyle w:val="Sraopastraipa"/>
        <w:tabs>
          <w:tab w:val="left" w:pos="1416"/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5. </w:t>
      </w:r>
      <w:r w:rsidR="007D23B2">
        <w:rPr>
          <w:sz w:val="24"/>
        </w:rPr>
        <w:t>Programos strateginės kryptys – korupcijos prevenc</w:t>
      </w:r>
      <w:r>
        <w:rPr>
          <w:sz w:val="24"/>
        </w:rPr>
        <w:t xml:space="preserve">ija ir antikorupcinis švietimas </w:t>
      </w:r>
      <w:r w:rsidR="007D23B2">
        <w:rPr>
          <w:sz w:val="24"/>
        </w:rPr>
        <w:t>bei informavimas.</w:t>
      </w:r>
    </w:p>
    <w:p w:rsidR="00F33D8A" w:rsidRDefault="001A5F56" w:rsidP="004C3E97">
      <w:pPr>
        <w:pStyle w:val="Sraopastraipa"/>
        <w:tabs>
          <w:tab w:val="left" w:pos="1416"/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6. </w:t>
      </w:r>
      <w:r w:rsidR="007D23B2">
        <w:rPr>
          <w:sz w:val="24"/>
        </w:rPr>
        <w:t>Programa įgyvendinama pagal Programos įgyvendinimo priemonių</w:t>
      </w:r>
      <w:r w:rsidR="007D23B2">
        <w:rPr>
          <w:spacing w:val="-5"/>
          <w:sz w:val="24"/>
        </w:rPr>
        <w:t xml:space="preserve"> </w:t>
      </w:r>
      <w:r w:rsidR="007D23B2">
        <w:rPr>
          <w:sz w:val="24"/>
        </w:rPr>
        <w:t>planą</w:t>
      </w:r>
      <w:r w:rsidR="004C3E97">
        <w:rPr>
          <w:sz w:val="24"/>
        </w:rPr>
        <w:t xml:space="preserve"> (priedas).</w:t>
      </w:r>
    </w:p>
    <w:p w:rsidR="00F33D8A" w:rsidRDefault="00F33D8A" w:rsidP="004C3E97">
      <w:pPr>
        <w:pStyle w:val="Pagrindinistekstas"/>
        <w:spacing w:line="276" w:lineRule="auto"/>
        <w:rPr>
          <w:sz w:val="37"/>
        </w:rPr>
      </w:pPr>
    </w:p>
    <w:p w:rsidR="00F33D8A" w:rsidRDefault="007D23B2" w:rsidP="004C3E97">
      <w:pPr>
        <w:spacing w:before="22" w:line="276" w:lineRule="auto"/>
        <w:ind w:left="1776" w:right="1782"/>
        <w:jc w:val="center"/>
        <w:rPr>
          <w:b/>
          <w:sz w:val="24"/>
        </w:rPr>
      </w:pPr>
      <w:bookmarkStart w:id="2" w:name="II_SKYRIUS"/>
      <w:bookmarkStart w:id="3" w:name="PROGRAMOS_TIKSLAI_IR_UŽDAVINIAI"/>
      <w:bookmarkEnd w:id="2"/>
      <w:bookmarkEnd w:id="3"/>
      <w:r>
        <w:rPr>
          <w:b/>
          <w:sz w:val="24"/>
        </w:rPr>
        <w:t>PROGRAMOS TIKSLAI IR UŽDAVINIAI</w:t>
      </w:r>
    </w:p>
    <w:p w:rsidR="001A5F56" w:rsidRDefault="001A5F56" w:rsidP="004C3E97">
      <w:pPr>
        <w:pStyle w:val="Pagrindinistekstas"/>
        <w:spacing w:before="9" w:line="276" w:lineRule="auto"/>
      </w:pPr>
    </w:p>
    <w:p w:rsidR="001A5F56" w:rsidRDefault="001A5F56" w:rsidP="004C3E97">
      <w:pPr>
        <w:pStyle w:val="Pagrindinistekstas"/>
        <w:spacing w:before="9" w:line="276" w:lineRule="auto"/>
      </w:pPr>
      <w:r>
        <w:tab/>
      </w:r>
      <w:r>
        <w:tab/>
      </w:r>
      <w:r w:rsidRPr="001A5F56">
        <w:t xml:space="preserve">7. Programos </w:t>
      </w:r>
      <w:r>
        <w:t>tikslai:</w:t>
      </w:r>
    </w:p>
    <w:p w:rsidR="001A5F56" w:rsidRDefault="001A5F56" w:rsidP="004C3E97">
      <w:pPr>
        <w:pStyle w:val="Pagrindinistekstas"/>
        <w:spacing w:before="9" w:line="276" w:lineRule="auto"/>
      </w:pPr>
      <w:r>
        <w:tab/>
      </w:r>
      <w:r>
        <w:tab/>
        <w:t xml:space="preserve">7.1. </w:t>
      </w:r>
      <w:r w:rsidR="007D23B2">
        <w:t>formuoti pilietinę antikorupcinę poziciją bei didinti teisinį sąmoningumą;</w:t>
      </w:r>
    </w:p>
    <w:p w:rsidR="001A5F56" w:rsidRDefault="001A5F56" w:rsidP="004C3E97">
      <w:pPr>
        <w:pStyle w:val="Pagrindinistekstas"/>
        <w:spacing w:before="9" w:line="276" w:lineRule="auto"/>
      </w:pPr>
      <w:r>
        <w:tab/>
      </w:r>
      <w:r>
        <w:tab/>
        <w:t xml:space="preserve">7.2. </w:t>
      </w:r>
      <w:r w:rsidR="007D23B2">
        <w:t>atskleisti priežastis ir sąlygas korupcijai pasireikšti gimnazi</w:t>
      </w:r>
      <w:r>
        <w:t>joje bei šalinti jos prielaidas.</w:t>
      </w:r>
    </w:p>
    <w:p w:rsidR="001A5F56" w:rsidRDefault="001A5F56" w:rsidP="004C3E97">
      <w:pPr>
        <w:pStyle w:val="Pagrindinistekstas"/>
        <w:spacing w:before="9" w:line="276" w:lineRule="auto"/>
      </w:pPr>
      <w:r>
        <w:tab/>
      </w:r>
      <w:r>
        <w:tab/>
        <w:t xml:space="preserve">8. </w:t>
      </w:r>
      <w:r w:rsidR="007D23B2">
        <w:t>Programos</w:t>
      </w:r>
      <w:r w:rsidR="007D23B2">
        <w:rPr>
          <w:spacing w:val="-1"/>
        </w:rPr>
        <w:t xml:space="preserve"> </w:t>
      </w:r>
      <w:r w:rsidR="007D23B2">
        <w:t>uždaviniai:</w:t>
      </w:r>
    </w:p>
    <w:p w:rsidR="001A5F56" w:rsidRDefault="001A5F56" w:rsidP="004C3E97">
      <w:pPr>
        <w:pStyle w:val="Pagrindinistekstas"/>
        <w:spacing w:before="9" w:line="276" w:lineRule="auto"/>
      </w:pPr>
      <w:r>
        <w:tab/>
      </w:r>
      <w:r>
        <w:tab/>
        <w:t xml:space="preserve">8.1. </w:t>
      </w:r>
      <w:r w:rsidR="007D23B2" w:rsidRPr="008A5F60">
        <w:t>mažinti korupcijos pasireiškimo galimybių</w:t>
      </w:r>
      <w:r w:rsidR="007D23B2" w:rsidRPr="008A5F60">
        <w:rPr>
          <w:spacing w:val="-1"/>
        </w:rPr>
        <w:t xml:space="preserve"> </w:t>
      </w:r>
      <w:r w:rsidR="007D23B2" w:rsidRPr="008A5F60">
        <w:t>atsiradimą;</w:t>
      </w:r>
    </w:p>
    <w:p w:rsidR="003F6C82" w:rsidRDefault="001A5F56" w:rsidP="004C3E97">
      <w:pPr>
        <w:pStyle w:val="Pagrindinistekstas"/>
        <w:spacing w:before="9" w:line="276" w:lineRule="auto"/>
      </w:pPr>
      <w:r>
        <w:tab/>
      </w:r>
      <w:r>
        <w:tab/>
        <w:t xml:space="preserve">8.2. </w:t>
      </w:r>
      <w:r w:rsidR="007D23B2" w:rsidRPr="008A5F60">
        <w:t>užtikrinti skaidrią ir veiksmingą veiklą gimnazijoje, siekiant, kad visų sprendimų priėmimo procesai būtų skaidrūs, atviri ir prieinami gimnazijos</w:t>
      </w:r>
      <w:r w:rsidR="007D23B2" w:rsidRPr="008A5F60">
        <w:rPr>
          <w:spacing w:val="-7"/>
        </w:rPr>
        <w:t xml:space="preserve"> </w:t>
      </w:r>
      <w:r w:rsidR="007D23B2" w:rsidRPr="008A5F60">
        <w:t>bendruomenei;</w:t>
      </w:r>
    </w:p>
    <w:p w:rsidR="003F6C82" w:rsidRDefault="003F6C82" w:rsidP="004C3E97">
      <w:pPr>
        <w:pStyle w:val="Pagrindinistekstas"/>
        <w:spacing w:before="9" w:line="276" w:lineRule="auto"/>
      </w:pPr>
      <w:r>
        <w:tab/>
      </w:r>
      <w:r>
        <w:tab/>
        <w:t xml:space="preserve">8.3. </w:t>
      </w:r>
      <w:r w:rsidR="008A5F60" w:rsidRPr="008A5F60">
        <w:t>didinti antikorupcinio švietimo sklaidą</w:t>
      </w:r>
      <w:r w:rsidR="008A5F60" w:rsidRPr="008A5F60">
        <w:rPr>
          <w:spacing w:val="1"/>
        </w:rPr>
        <w:t xml:space="preserve"> </w:t>
      </w:r>
      <w:r w:rsidR="008A5F60" w:rsidRPr="008A5F60">
        <w:t>gimnazijoje;</w:t>
      </w:r>
    </w:p>
    <w:p w:rsidR="003F6C82" w:rsidRDefault="003F6C82" w:rsidP="004C3E97">
      <w:pPr>
        <w:pStyle w:val="Pagrindinistekstas"/>
        <w:spacing w:before="9" w:line="276" w:lineRule="auto"/>
      </w:pPr>
      <w:r>
        <w:tab/>
      </w:r>
      <w:r>
        <w:tab/>
        <w:t xml:space="preserve">8.4. </w:t>
      </w:r>
      <w:r w:rsidR="008A5F60" w:rsidRPr="008A5F60">
        <w:t>ugdyti nepakantumą korupcinio pobūdžio nusikalstamoms veikoms</w:t>
      </w:r>
      <w:r w:rsidR="008A5F60" w:rsidRPr="008A5F60">
        <w:rPr>
          <w:spacing w:val="6"/>
        </w:rPr>
        <w:t xml:space="preserve"> </w:t>
      </w:r>
      <w:r w:rsidR="008A5F60" w:rsidRPr="008A5F60">
        <w:t>ar</w:t>
      </w:r>
      <w:r w:rsidR="008A5F60">
        <w:t xml:space="preserve"> reiškiniams;</w:t>
      </w:r>
    </w:p>
    <w:p w:rsidR="007D23B2" w:rsidRDefault="003F6C82" w:rsidP="004C3E97">
      <w:pPr>
        <w:pStyle w:val="Pagrindinistekstas"/>
        <w:spacing w:before="9" w:line="276" w:lineRule="auto"/>
      </w:pPr>
      <w:r>
        <w:tab/>
      </w:r>
      <w:r>
        <w:tab/>
        <w:t xml:space="preserve">8.5. </w:t>
      </w:r>
      <w:r w:rsidR="008A5F60">
        <w:t>ugdyti jaunų žmonių antikorupcines nuostatas, nepakančią korupcijos augimui pilietinę poziciją;</w:t>
      </w:r>
    </w:p>
    <w:p w:rsidR="003F6C82" w:rsidRDefault="003F6C82" w:rsidP="004C3E97">
      <w:pPr>
        <w:pStyle w:val="Pagrindinistekstas"/>
        <w:spacing w:before="9" w:line="276" w:lineRule="auto"/>
      </w:pPr>
      <w:r>
        <w:tab/>
      </w:r>
      <w:r>
        <w:tab/>
        <w:t>8.6. prisidėti prie bendrosiose programose ir išsilavinimo standartuose formuluojamų vertybinių nuostatų ugdymo;</w:t>
      </w:r>
    </w:p>
    <w:p w:rsidR="00A508BF" w:rsidRDefault="003F6C82" w:rsidP="004C3E97">
      <w:pPr>
        <w:pStyle w:val="Pagrindinistekstas"/>
        <w:spacing w:before="9" w:line="276" w:lineRule="auto"/>
      </w:pPr>
      <w:r>
        <w:tab/>
      </w:r>
      <w:r>
        <w:tab/>
        <w:t xml:space="preserve">8.7. užtikrinti skaidrų </w:t>
      </w:r>
      <w:r w:rsidR="00A508BF">
        <w:t>biudžeto lėšų panaudojimą;</w:t>
      </w:r>
    </w:p>
    <w:p w:rsidR="003F6C82" w:rsidRPr="007D23B2" w:rsidRDefault="00A508BF" w:rsidP="004C3E97">
      <w:pPr>
        <w:pStyle w:val="Pagrindinistekstas"/>
        <w:spacing w:before="9" w:line="276" w:lineRule="auto"/>
        <w:sectPr w:rsidR="003F6C82" w:rsidRPr="007D23B2">
          <w:type w:val="continuous"/>
          <w:pgSz w:w="11910" w:h="16840"/>
          <w:pgMar w:top="800" w:right="440" w:bottom="280" w:left="1580" w:header="720" w:footer="720" w:gutter="0"/>
          <w:cols w:space="720"/>
        </w:sectPr>
      </w:pPr>
      <w:r>
        <w:lastRenderedPageBreak/>
        <w:tab/>
      </w:r>
      <w:r>
        <w:tab/>
        <w:t>8.8. sudaryti sąlygas darbuotojams dalyvauti mokymuose, seminaruose korupcijos prevencijos klausimais.</w:t>
      </w:r>
    </w:p>
    <w:p w:rsidR="00A508BF" w:rsidRPr="00A508BF" w:rsidRDefault="00A508BF" w:rsidP="004C3E97">
      <w:pPr>
        <w:pStyle w:val="Pagrindinistekstas"/>
        <w:spacing w:before="2" w:line="276" w:lineRule="auto"/>
      </w:pPr>
    </w:p>
    <w:p w:rsidR="00A508BF" w:rsidRDefault="007D23B2" w:rsidP="004C3E97">
      <w:pPr>
        <w:spacing w:before="22" w:line="276" w:lineRule="auto"/>
        <w:ind w:left="277" w:right="292"/>
        <w:jc w:val="center"/>
        <w:rPr>
          <w:b/>
          <w:sz w:val="24"/>
        </w:rPr>
      </w:pPr>
      <w:bookmarkStart w:id="4" w:name="III_SKYRIUS"/>
      <w:bookmarkStart w:id="5" w:name="PROGRAMOS_TIKSLŲ_IR_UŽDAVINIŲ_ĮGYVENDINI"/>
      <w:bookmarkEnd w:id="4"/>
      <w:bookmarkEnd w:id="5"/>
      <w:r>
        <w:rPr>
          <w:b/>
          <w:sz w:val="24"/>
        </w:rPr>
        <w:t>PROGRAMOS TIKSLŲ IR UŽDAVINIŲ Į</w:t>
      </w:r>
      <w:r w:rsidR="00A508BF">
        <w:rPr>
          <w:b/>
          <w:sz w:val="24"/>
        </w:rPr>
        <w:t xml:space="preserve">GYVENDINIMO VERTINIMO KRITERIJAI </w:t>
      </w:r>
    </w:p>
    <w:p w:rsidR="00A508BF" w:rsidRDefault="00A508BF" w:rsidP="004C3E97">
      <w:pPr>
        <w:spacing w:before="22" w:line="276" w:lineRule="auto"/>
        <w:ind w:left="277" w:right="292"/>
        <w:jc w:val="center"/>
        <w:rPr>
          <w:b/>
          <w:sz w:val="24"/>
        </w:rPr>
      </w:pPr>
    </w:p>
    <w:p w:rsidR="00A508BF" w:rsidRDefault="00A508BF" w:rsidP="004C3E97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9. </w:t>
      </w:r>
      <w:r w:rsidR="007D23B2">
        <w:rPr>
          <w:sz w:val="24"/>
        </w:rPr>
        <w:t>Programoje nustatytų tikslų pasiekimas vertinamas pagal šiuos kokybę ir kiekybę apibūdinančius</w:t>
      </w:r>
      <w:r w:rsidR="007D23B2">
        <w:rPr>
          <w:spacing w:val="-1"/>
          <w:sz w:val="24"/>
        </w:rPr>
        <w:t xml:space="preserve"> </w:t>
      </w:r>
      <w:r w:rsidR="007D23B2">
        <w:rPr>
          <w:sz w:val="24"/>
        </w:rPr>
        <w:t>kriterijus:</w:t>
      </w:r>
    </w:p>
    <w:p w:rsidR="00A508BF" w:rsidRDefault="00A508BF" w:rsidP="004C3E97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9.1. </w:t>
      </w:r>
      <w:r w:rsidR="007D23B2">
        <w:rPr>
          <w:sz w:val="24"/>
        </w:rPr>
        <w:t>skundų, pateiktų mokyklos bendruomenės narių ir kitų asmenų,</w:t>
      </w:r>
      <w:r w:rsidR="007D23B2">
        <w:rPr>
          <w:spacing w:val="-4"/>
          <w:sz w:val="24"/>
        </w:rPr>
        <w:t xml:space="preserve"> </w:t>
      </w:r>
      <w:r>
        <w:rPr>
          <w:sz w:val="24"/>
        </w:rPr>
        <w:t>skaičiumi;</w:t>
      </w:r>
    </w:p>
    <w:p w:rsidR="00A508BF" w:rsidRDefault="00A508BF" w:rsidP="004C3E97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9.2. </w:t>
      </w:r>
      <w:r w:rsidR="007D23B2">
        <w:rPr>
          <w:sz w:val="24"/>
        </w:rPr>
        <w:t xml:space="preserve">anoniminių </w:t>
      </w:r>
      <w:r w:rsidR="007D23B2">
        <w:rPr>
          <w:spacing w:val="-3"/>
          <w:sz w:val="24"/>
        </w:rPr>
        <w:t xml:space="preserve">ir </w:t>
      </w:r>
      <w:r w:rsidR="007D23B2">
        <w:rPr>
          <w:sz w:val="24"/>
        </w:rPr>
        <w:t>oficialių pranešimų apie galimus korupcinio pobūdžio nusikaltimus skaičiumi ir</w:t>
      </w:r>
      <w:r w:rsidR="007D23B2">
        <w:rPr>
          <w:spacing w:val="5"/>
          <w:sz w:val="24"/>
        </w:rPr>
        <w:t xml:space="preserve"> </w:t>
      </w:r>
      <w:r>
        <w:rPr>
          <w:sz w:val="24"/>
        </w:rPr>
        <w:t>santykiu;</w:t>
      </w:r>
    </w:p>
    <w:p w:rsidR="00F33D8A" w:rsidRPr="00A508BF" w:rsidRDefault="00A508BF" w:rsidP="004C3E97">
      <w:pPr>
        <w:spacing w:line="276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9.3. </w:t>
      </w:r>
      <w:r w:rsidR="007D23B2">
        <w:rPr>
          <w:sz w:val="24"/>
        </w:rPr>
        <w:t>įgyvendintų Programos priemonių</w:t>
      </w:r>
      <w:r w:rsidR="007D23B2">
        <w:rPr>
          <w:spacing w:val="3"/>
          <w:sz w:val="24"/>
        </w:rPr>
        <w:t xml:space="preserve"> </w:t>
      </w:r>
      <w:r w:rsidR="007D23B2">
        <w:rPr>
          <w:sz w:val="24"/>
        </w:rPr>
        <w:t>skaičiumi.</w:t>
      </w:r>
    </w:p>
    <w:p w:rsidR="00F33D8A" w:rsidRDefault="00F33D8A" w:rsidP="004C3E97">
      <w:pPr>
        <w:pStyle w:val="Pagrindinistekstas"/>
        <w:spacing w:before="10" w:line="276" w:lineRule="auto"/>
        <w:rPr>
          <w:sz w:val="31"/>
        </w:rPr>
      </w:pPr>
    </w:p>
    <w:p w:rsidR="00F33D8A" w:rsidRDefault="007D23B2" w:rsidP="004C3E97">
      <w:pPr>
        <w:pStyle w:val="Antrat1"/>
        <w:tabs>
          <w:tab w:val="left" w:pos="4567"/>
        </w:tabs>
        <w:spacing w:line="276" w:lineRule="auto"/>
        <w:ind w:left="2880" w:right="2941"/>
        <w:jc w:val="center"/>
      </w:pPr>
      <w:bookmarkStart w:id="6" w:name="IV_SKYRIUS"/>
      <w:bookmarkEnd w:id="6"/>
      <w:r>
        <w:t>PROGRAMOS</w:t>
      </w:r>
      <w:r>
        <w:rPr>
          <w:spacing w:val="-15"/>
        </w:rPr>
        <w:t xml:space="preserve"> </w:t>
      </w:r>
      <w:r>
        <w:t>ADMINISTRAVIMAS</w:t>
      </w:r>
    </w:p>
    <w:p w:rsidR="00FB14F1" w:rsidRDefault="00FB14F1" w:rsidP="004C3E97">
      <w:pPr>
        <w:pStyle w:val="Antrat1"/>
        <w:tabs>
          <w:tab w:val="left" w:pos="4567"/>
        </w:tabs>
        <w:spacing w:line="276" w:lineRule="auto"/>
        <w:ind w:left="2880" w:right="2941"/>
        <w:jc w:val="center"/>
      </w:pPr>
    </w:p>
    <w:p w:rsidR="00FB14F1" w:rsidRPr="00392FBD" w:rsidRDefault="00FB14F1" w:rsidP="00FB14F1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>10. Programai įgyvendinti sudaromas Programos įgyvendinimo pr</w:t>
      </w:r>
      <w:r w:rsidR="000C6578">
        <w:rPr>
          <w:sz w:val="24"/>
        </w:rPr>
        <w:t>ie</w:t>
      </w:r>
      <w:r>
        <w:rPr>
          <w:sz w:val="24"/>
        </w:rPr>
        <w:t>monių planas, kurio priemonių įvykdymo laikotarpis sutampa su programos įgyvendinimo pradžia ir pabaiga.</w:t>
      </w:r>
    </w:p>
    <w:p w:rsidR="00BE5BB1" w:rsidRDefault="00FB14F1" w:rsidP="000C6578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>11. Už programos priemonių plano įgyvendinimo kontrolę, už korupcijos prevencijos ir kontrolės vykdymą atsakingas gimnazijos direktorius.</w:t>
      </w:r>
    </w:p>
    <w:p w:rsidR="00F33D8A" w:rsidRDefault="00F33D8A" w:rsidP="004C3E97">
      <w:pPr>
        <w:pStyle w:val="Pagrindinistekstas"/>
        <w:spacing w:before="9" w:line="276" w:lineRule="auto"/>
        <w:rPr>
          <w:sz w:val="26"/>
        </w:rPr>
      </w:pPr>
    </w:p>
    <w:p w:rsidR="00F33D8A" w:rsidRDefault="007D23B2" w:rsidP="004C3E97">
      <w:pPr>
        <w:pStyle w:val="Antrat1"/>
        <w:spacing w:line="276" w:lineRule="auto"/>
        <w:ind w:left="0" w:right="0"/>
        <w:jc w:val="center"/>
      </w:pPr>
      <w:bookmarkStart w:id="7" w:name="IV._BAIGIAMOSIOS_NUOSTATOS"/>
      <w:bookmarkEnd w:id="7"/>
      <w:r>
        <w:t xml:space="preserve"> BAIGIAMOSIOS NUOSTATOS</w:t>
      </w:r>
    </w:p>
    <w:p w:rsidR="00F33D8A" w:rsidRDefault="00F33D8A" w:rsidP="004C3E97">
      <w:pPr>
        <w:pStyle w:val="Pagrindinistekstas"/>
        <w:spacing w:before="1" w:line="276" w:lineRule="auto"/>
        <w:rPr>
          <w:b/>
          <w:sz w:val="31"/>
        </w:rPr>
      </w:pPr>
    </w:p>
    <w:p w:rsidR="00106164" w:rsidRPr="000C6578" w:rsidRDefault="00106164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color w:val="FF0000"/>
          <w:sz w:val="24"/>
        </w:rPr>
      </w:pPr>
      <w:r>
        <w:rPr>
          <w:sz w:val="24"/>
        </w:rPr>
        <w:tab/>
        <w:t>12</w:t>
      </w:r>
      <w:r w:rsidRPr="000C6578">
        <w:rPr>
          <w:color w:val="FF0000"/>
          <w:sz w:val="24"/>
        </w:rPr>
        <w:t xml:space="preserve">. </w:t>
      </w:r>
      <w:r w:rsidR="007D23B2" w:rsidRPr="008C50E0">
        <w:rPr>
          <w:sz w:val="24"/>
        </w:rPr>
        <w:t>Ši programa įsigalioja nuo 202</w:t>
      </w:r>
      <w:r w:rsidR="008C50E0" w:rsidRPr="008C50E0">
        <w:rPr>
          <w:sz w:val="24"/>
        </w:rPr>
        <w:t>1</w:t>
      </w:r>
      <w:r w:rsidR="007D23B2" w:rsidRPr="008C50E0">
        <w:rPr>
          <w:sz w:val="24"/>
        </w:rPr>
        <w:t xml:space="preserve"> </w:t>
      </w:r>
      <w:r w:rsidR="007D23B2" w:rsidRPr="008C50E0">
        <w:rPr>
          <w:spacing w:val="-3"/>
          <w:sz w:val="24"/>
        </w:rPr>
        <w:t xml:space="preserve">m. </w:t>
      </w:r>
      <w:r w:rsidR="008C50E0" w:rsidRPr="008C50E0">
        <w:rPr>
          <w:sz w:val="24"/>
        </w:rPr>
        <w:t>rugsėjo 16</w:t>
      </w:r>
      <w:r w:rsidR="007D23B2" w:rsidRPr="008C50E0">
        <w:rPr>
          <w:spacing w:val="15"/>
          <w:sz w:val="24"/>
        </w:rPr>
        <w:t xml:space="preserve"> </w:t>
      </w:r>
      <w:r w:rsidR="007D23B2" w:rsidRPr="008C50E0">
        <w:rPr>
          <w:spacing w:val="-5"/>
          <w:sz w:val="24"/>
        </w:rPr>
        <w:t>d</w:t>
      </w:r>
      <w:r w:rsidR="007D23B2" w:rsidRPr="000C6578">
        <w:rPr>
          <w:color w:val="FF0000"/>
          <w:spacing w:val="-5"/>
          <w:sz w:val="24"/>
        </w:rPr>
        <w:t>.</w:t>
      </w:r>
    </w:p>
    <w:p w:rsidR="00106164" w:rsidRDefault="00106164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13. </w:t>
      </w:r>
      <w:r w:rsidR="007D23B2">
        <w:rPr>
          <w:sz w:val="24"/>
        </w:rPr>
        <w:t>Programa įgyvendinama pagal Programos įgyvendinimo priemonių</w:t>
      </w:r>
      <w:r w:rsidR="007D23B2">
        <w:rPr>
          <w:spacing w:val="-5"/>
          <w:sz w:val="24"/>
        </w:rPr>
        <w:t xml:space="preserve"> </w:t>
      </w:r>
      <w:r w:rsidR="007D23B2">
        <w:rPr>
          <w:sz w:val="24"/>
        </w:rPr>
        <w:t>planą.</w:t>
      </w:r>
    </w:p>
    <w:p w:rsidR="00F33D8A" w:rsidRDefault="00106164" w:rsidP="004C3E97">
      <w:pPr>
        <w:pStyle w:val="Sraopastraipa"/>
        <w:tabs>
          <w:tab w:val="left" w:pos="1417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ab/>
        <w:t xml:space="preserve">14. </w:t>
      </w:r>
      <w:r w:rsidR="007D23B2">
        <w:rPr>
          <w:sz w:val="24"/>
        </w:rPr>
        <w:t>Už Programos įgyvendinimą atsakingi Programos priemonių plane nurodyti vykdytojai.</w:t>
      </w:r>
    </w:p>
    <w:bookmarkStart w:id="8" w:name="_GoBack"/>
    <w:bookmarkEnd w:id="8"/>
    <w:p w:rsidR="00F33D8A" w:rsidRDefault="006A42FE" w:rsidP="004C3E97">
      <w:pPr>
        <w:pStyle w:val="Pagrindinistekstas"/>
        <w:spacing w:before="6" w:line="276" w:lineRule="auto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3225800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080 5080"/>
                            <a:gd name="T1" fmla="*/ T0 w 2880"/>
                            <a:gd name="T2" fmla="+- 0 7960 50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46BE" id="Freeform 2" o:spid="_x0000_s1026" style="position:absolute;margin-left:254pt;margin-top:13.4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KJAAMAAKQ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sectPr w:rsidR="00F33D8A">
      <w:type w:val="continuous"/>
      <w:pgSz w:w="11910" w:h="16840"/>
      <w:pgMar w:top="8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9D7"/>
    <w:multiLevelType w:val="hybridMultilevel"/>
    <w:tmpl w:val="AF12C5EC"/>
    <w:lvl w:ilvl="0" w:tplc="6F38347C">
      <w:start w:val="1"/>
      <w:numFmt w:val="upperRoman"/>
      <w:lvlText w:val="%1"/>
      <w:lvlJc w:val="left"/>
      <w:pPr>
        <w:ind w:left="4479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0A50022C">
      <w:numFmt w:val="bullet"/>
      <w:lvlText w:val="•"/>
      <w:lvlJc w:val="left"/>
      <w:pPr>
        <w:ind w:left="5020" w:hanging="154"/>
      </w:pPr>
      <w:rPr>
        <w:rFonts w:hint="default"/>
        <w:lang w:val="lt-LT" w:eastAsia="en-US" w:bidi="ar-SA"/>
      </w:rPr>
    </w:lvl>
    <w:lvl w:ilvl="2" w:tplc="8EAE3FA0">
      <w:numFmt w:val="bullet"/>
      <w:lvlText w:val="•"/>
      <w:lvlJc w:val="left"/>
      <w:pPr>
        <w:ind w:left="5560" w:hanging="154"/>
      </w:pPr>
      <w:rPr>
        <w:rFonts w:hint="default"/>
        <w:lang w:val="lt-LT" w:eastAsia="en-US" w:bidi="ar-SA"/>
      </w:rPr>
    </w:lvl>
    <w:lvl w:ilvl="3" w:tplc="3FD0717E">
      <w:numFmt w:val="bullet"/>
      <w:lvlText w:val="•"/>
      <w:lvlJc w:val="left"/>
      <w:pPr>
        <w:ind w:left="6101" w:hanging="154"/>
      </w:pPr>
      <w:rPr>
        <w:rFonts w:hint="default"/>
        <w:lang w:val="lt-LT" w:eastAsia="en-US" w:bidi="ar-SA"/>
      </w:rPr>
    </w:lvl>
    <w:lvl w:ilvl="4" w:tplc="660404C8">
      <w:numFmt w:val="bullet"/>
      <w:lvlText w:val="•"/>
      <w:lvlJc w:val="left"/>
      <w:pPr>
        <w:ind w:left="6641" w:hanging="154"/>
      </w:pPr>
      <w:rPr>
        <w:rFonts w:hint="default"/>
        <w:lang w:val="lt-LT" w:eastAsia="en-US" w:bidi="ar-SA"/>
      </w:rPr>
    </w:lvl>
    <w:lvl w:ilvl="5" w:tplc="D332B574">
      <w:numFmt w:val="bullet"/>
      <w:lvlText w:val="•"/>
      <w:lvlJc w:val="left"/>
      <w:pPr>
        <w:ind w:left="7182" w:hanging="154"/>
      </w:pPr>
      <w:rPr>
        <w:rFonts w:hint="default"/>
        <w:lang w:val="lt-LT" w:eastAsia="en-US" w:bidi="ar-SA"/>
      </w:rPr>
    </w:lvl>
    <w:lvl w:ilvl="6" w:tplc="C5A4A756">
      <w:numFmt w:val="bullet"/>
      <w:lvlText w:val="•"/>
      <w:lvlJc w:val="left"/>
      <w:pPr>
        <w:ind w:left="7722" w:hanging="154"/>
      </w:pPr>
      <w:rPr>
        <w:rFonts w:hint="default"/>
        <w:lang w:val="lt-LT" w:eastAsia="en-US" w:bidi="ar-SA"/>
      </w:rPr>
    </w:lvl>
    <w:lvl w:ilvl="7" w:tplc="17127FEC">
      <w:numFmt w:val="bullet"/>
      <w:lvlText w:val="•"/>
      <w:lvlJc w:val="left"/>
      <w:pPr>
        <w:ind w:left="8262" w:hanging="154"/>
      </w:pPr>
      <w:rPr>
        <w:rFonts w:hint="default"/>
        <w:lang w:val="lt-LT" w:eastAsia="en-US" w:bidi="ar-SA"/>
      </w:rPr>
    </w:lvl>
    <w:lvl w:ilvl="8" w:tplc="F58818D2">
      <w:numFmt w:val="bullet"/>
      <w:lvlText w:val="•"/>
      <w:lvlJc w:val="left"/>
      <w:pPr>
        <w:ind w:left="8803" w:hanging="154"/>
      </w:pPr>
      <w:rPr>
        <w:rFonts w:hint="default"/>
        <w:lang w:val="lt-LT" w:eastAsia="en-US" w:bidi="ar-SA"/>
      </w:rPr>
    </w:lvl>
  </w:abstractNum>
  <w:abstractNum w:abstractNumId="1" w15:restartNumberingAfterBreak="0">
    <w:nsid w:val="31A84787"/>
    <w:multiLevelType w:val="multilevel"/>
    <w:tmpl w:val="2534AAA0"/>
    <w:lvl w:ilvl="0">
      <w:start w:val="6"/>
      <w:numFmt w:val="decimal"/>
      <w:lvlText w:val="%1."/>
      <w:lvlJc w:val="left"/>
      <w:pPr>
        <w:ind w:left="1253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48" w:hanging="45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60" w:hanging="45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20" w:hanging="45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43" w:hanging="45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66" w:hanging="45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790" w:hanging="45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13" w:hanging="45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37" w:hanging="456"/>
      </w:pPr>
      <w:rPr>
        <w:rFonts w:hint="default"/>
        <w:lang w:val="lt-LT" w:eastAsia="en-US" w:bidi="ar-SA"/>
      </w:rPr>
    </w:lvl>
  </w:abstractNum>
  <w:abstractNum w:abstractNumId="2" w15:restartNumberingAfterBreak="0">
    <w:nsid w:val="34F85B6D"/>
    <w:multiLevelType w:val="multilevel"/>
    <w:tmpl w:val="696A8F6E"/>
    <w:lvl w:ilvl="0">
      <w:start w:val="1"/>
      <w:numFmt w:val="decimal"/>
      <w:lvlText w:val="%1.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1023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72" w:hanging="102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9" w:hanging="10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5" w:hanging="10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2" w:hanging="10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10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54" w:hanging="10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1" w:hanging="1023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A"/>
    <w:rsid w:val="000C6578"/>
    <w:rsid w:val="00106164"/>
    <w:rsid w:val="00196E08"/>
    <w:rsid w:val="001A5F56"/>
    <w:rsid w:val="002E17B9"/>
    <w:rsid w:val="00327816"/>
    <w:rsid w:val="00340CB3"/>
    <w:rsid w:val="00392FBD"/>
    <w:rsid w:val="003F6C82"/>
    <w:rsid w:val="004C3E97"/>
    <w:rsid w:val="006A42FE"/>
    <w:rsid w:val="006F7D33"/>
    <w:rsid w:val="007D23B2"/>
    <w:rsid w:val="00825A9D"/>
    <w:rsid w:val="008A5F60"/>
    <w:rsid w:val="008C50E0"/>
    <w:rsid w:val="00A508BF"/>
    <w:rsid w:val="00AC499C"/>
    <w:rsid w:val="00BE5BB1"/>
    <w:rsid w:val="00C20E56"/>
    <w:rsid w:val="00F33D8A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B152"/>
  <w15:docId w15:val="{4DA61B1F-3B5F-415F-B1D8-B4501470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776" w:right="10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9" w:hanging="894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Vilma</cp:lastModifiedBy>
  <cp:revision>15</cp:revision>
  <dcterms:created xsi:type="dcterms:W3CDTF">2021-12-01T13:03:00Z</dcterms:created>
  <dcterms:modified xsi:type="dcterms:W3CDTF">2021-12-17T11:49:00Z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2021-11-24T00:00:00Z</vt:filetime>
  </property>
</Properties>
</file>